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6C07A1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>vasil_levski_hisar@abv.bg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6C07A1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 “ВАСИЛ ЛЕВСКИ“</w:t>
      </w:r>
    </w:p>
    <w:p w:rsidR="002A6845" w:rsidRPr="00A9031D" w:rsidRDefault="006C07A1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ХИСАРЯ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</w:t>
      </w:r>
      <w:r w:rsidR="006C07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="006C07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ОУ „Васил Левски“ гр. Хисаря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C07A1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004CC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OU.V.Levski</cp:lastModifiedBy>
  <cp:revision>13</cp:revision>
  <cp:lastPrinted>2019-01-08T08:49:00Z</cp:lastPrinted>
  <dcterms:created xsi:type="dcterms:W3CDTF">2019-01-07T08:43:00Z</dcterms:created>
  <dcterms:modified xsi:type="dcterms:W3CDTF">2020-01-27T12:48:00Z</dcterms:modified>
</cp:coreProperties>
</file>